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2F" w:rsidRDefault="00250B2F" w:rsidP="00250B2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250B2F" w:rsidRDefault="00250B2F" w:rsidP="00250B2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 a</w:t>
      </w:r>
    </w:p>
    <w:p w:rsidR="00250B2F" w:rsidRDefault="00250B2F" w:rsidP="00250B2F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15.04 – 17.04</w:t>
      </w:r>
    </w:p>
    <w:p w:rsidR="00250B2F" w:rsidRDefault="00250B2F" w:rsidP="00250B2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Apetyczny posiłek. Martwa natura.</w:t>
      </w:r>
    </w:p>
    <w:p w:rsidR="00250B2F" w:rsidRDefault="00250B2F" w:rsidP="00250B2F">
      <w:pPr>
        <w:rPr>
          <w:sz w:val="28"/>
          <w:szCs w:val="28"/>
        </w:rPr>
      </w:pPr>
      <w:r w:rsidRPr="00531B38">
        <w:rPr>
          <w:sz w:val="28"/>
          <w:szCs w:val="28"/>
        </w:rPr>
        <w:t>Cele lekcji</w:t>
      </w:r>
      <w:r>
        <w:rPr>
          <w:sz w:val="28"/>
          <w:szCs w:val="28"/>
        </w:rPr>
        <w:t>: Uczeń kwalifikuje i opisuje martwą naturę jako temat dzieła sztuki.  Wykonuje ćwiczenia kompozycyjne, posługując się fotografią.</w:t>
      </w:r>
    </w:p>
    <w:p w:rsidR="00250B2F" w:rsidRPr="00531B38" w:rsidRDefault="00250B2F" w:rsidP="00250B2F">
      <w:pPr>
        <w:rPr>
          <w:sz w:val="28"/>
          <w:szCs w:val="28"/>
        </w:rPr>
      </w:pPr>
      <w:r>
        <w:rPr>
          <w:sz w:val="28"/>
          <w:szCs w:val="28"/>
        </w:rPr>
        <w:t>NaCoBeZu: Cechy charakterystyczne martwej natury.</w:t>
      </w:r>
    </w:p>
    <w:p w:rsidR="00250B2F" w:rsidRDefault="00250B2F" w:rsidP="00250B2F">
      <w:pPr>
        <w:rPr>
          <w:sz w:val="28"/>
          <w:szCs w:val="28"/>
        </w:rPr>
      </w:pPr>
    </w:p>
    <w:p w:rsidR="00250B2F" w:rsidRDefault="00250B2F" w:rsidP="00250B2F">
      <w:pPr>
        <w:rPr>
          <w:sz w:val="28"/>
          <w:szCs w:val="28"/>
        </w:rPr>
      </w:pPr>
      <w:r>
        <w:rPr>
          <w:sz w:val="28"/>
          <w:szCs w:val="28"/>
        </w:rPr>
        <w:t>1. Przeczytaj w podręczniku str. 71, 72, przyjrzyj się ilustracjom.</w:t>
      </w:r>
    </w:p>
    <w:p w:rsidR="00250B2F" w:rsidRPr="003B2322" w:rsidRDefault="00BE421E" w:rsidP="00250B2F">
      <w:pPr>
        <w:rPr>
          <w:rStyle w:val="Hipercze"/>
          <w:color w:val="auto"/>
          <w:sz w:val="28"/>
          <w:szCs w:val="28"/>
          <w:u w:val="none"/>
        </w:rPr>
      </w:pPr>
      <w:hyperlink r:id="rId5" w:anchor="p=73" w:history="1">
        <w:r w:rsidR="00250B2F" w:rsidRPr="003B2322">
          <w:rPr>
            <w:color w:val="0000FF"/>
            <w:u w:val="single"/>
          </w:rPr>
          <w:t>http://old.mac.pl/UserFiles/egzemplarze_okazowe_2020/szkola-podstawowa/klasa-5/plastyka-podr/mobile/index.html#p=73</w:t>
        </w:r>
      </w:hyperlink>
    </w:p>
    <w:p w:rsidR="00250B2F" w:rsidRDefault="00250B2F" w:rsidP="00250B2F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>2. Wykonaj serię zdjęć pt. „Apetyczny posiłek” lub „Moje śniadanie”.</w:t>
      </w:r>
    </w:p>
    <w:p w:rsidR="00250B2F" w:rsidRDefault="00250B2F" w:rsidP="00250B2F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>Inspirując się przedstawionymi w podręczniku fotografiami  str. 73</w:t>
      </w:r>
    </w:p>
    <w:p w:rsidR="00250B2F" w:rsidRDefault="00BE421E" w:rsidP="00250B2F">
      <w:pPr>
        <w:rPr>
          <w:rStyle w:val="Hipercze"/>
          <w:color w:val="auto"/>
          <w:sz w:val="28"/>
          <w:szCs w:val="28"/>
          <w:u w:val="none"/>
        </w:rPr>
      </w:pPr>
      <w:hyperlink r:id="rId6" w:anchor="p=74" w:history="1">
        <w:r w:rsidR="00250B2F" w:rsidRPr="003B2322">
          <w:rPr>
            <w:color w:val="0000FF"/>
            <w:u w:val="single"/>
          </w:rPr>
          <w:t>http://old.mac.pl/UserFiles/egzemplarze_okazowe_2020/szkola-podstawowa/klasa-5/plastyka-podr/mobile/index.html#p=74</w:t>
        </w:r>
      </w:hyperlink>
    </w:p>
    <w:p w:rsidR="00250B2F" w:rsidRPr="003552AE" w:rsidRDefault="00250B2F" w:rsidP="00250B2F">
      <w:pPr>
        <w:rPr>
          <w:sz w:val="28"/>
          <w:szCs w:val="28"/>
        </w:rPr>
      </w:pPr>
      <w:r>
        <w:rPr>
          <w:rStyle w:val="Hipercze"/>
          <w:color w:val="auto"/>
          <w:sz w:val="28"/>
          <w:szCs w:val="28"/>
          <w:u w:val="none"/>
        </w:rPr>
        <w:t xml:space="preserve">ułóż naczynia, dodatki, dania i inne produkty żywnościowe tak aby stworzyć ciekawe kompozycje i za każdym razem je fotografuj. Najlepsze zdjęcie (zdjęcia) </w:t>
      </w:r>
      <w:r w:rsidRPr="003552AE">
        <w:rPr>
          <w:sz w:val="28"/>
          <w:szCs w:val="28"/>
        </w:rPr>
        <w:t>wyślij do końca tygodnia na adres:</w:t>
      </w:r>
    </w:p>
    <w:p w:rsidR="00250B2F" w:rsidRPr="003552AE" w:rsidRDefault="00BE421E" w:rsidP="00250B2F">
      <w:pPr>
        <w:rPr>
          <w:sz w:val="28"/>
          <w:szCs w:val="28"/>
        </w:rPr>
      </w:pPr>
      <w:hyperlink r:id="rId7" w:history="1">
        <w:r w:rsidR="00250B2F"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250B2F" w:rsidRDefault="00250B2F" w:rsidP="00250B2F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250B2F" w:rsidRPr="003552AE" w:rsidRDefault="00250B2F" w:rsidP="00250B2F">
      <w:pPr>
        <w:rPr>
          <w:sz w:val="28"/>
          <w:szCs w:val="28"/>
        </w:rPr>
      </w:pPr>
      <w:r>
        <w:rPr>
          <w:sz w:val="28"/>
          <w:szCs w:val="28"/>
        </w:rPr>
        <w:t xml:space="preserve"> W razie pytań lub wątpliwości pisz na ten sam adres mailowy.</w:t>
      </w:r>
    </w:p>
    <w:p w:rsidR="00AA3FBC" w:rsidRDefault="00BE421E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2F"/>
    <w:rsid w:val="00250B2F"/>
    <w:rsid w:val="005F0EF7"/>
    <w:rsid w:val="00670AF8"/>
    <w:rsid w:val="00B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50B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50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m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ld.mac.pl/UserFiles/egzemplarze_okazowe_2020/szkola-podstawowa/klasa-5/plastyka-podr/mobile/index.html" TargetMode="External"/><Relationship Id="rId5" Type="http://schemas.openxmlformats.org/officeDocument/2006/relationships/hyperlink" Target="http://old.mac.pl/UserFiles/egzemplarze_okazowe_2020/szkola-podstawowa/klasa-5/plastyka-podr/mobile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2020-04-14T16:29:00Z</dcterms:created>
  <dcterms:modified xsi:type="dcterms:W3CDTF">2020-04-14T16:29:00Z</dcterms:modified>
</cp:coreProperties>
</file>