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DF" w:rsidRDefault="000346DF" w:rsidP="000346D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Zajęcia indywidualne </w:t>
      </w:r>
    </w:p>
    <w:p w:rsidR="000346DF" w:rsidRDefault="000346DF" w:rsidP="000346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</w:p>
    <w:p w:rsidR="000346DF" w:rsidRPr="003F36B0" w:rsidRDefault="000346DF" w:rsidP="000346DF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Rozwiązywanie zadań na s</w:t>
      </w:r>
      <w:r w:rsidRPr="003F36B0">
        <w:rPr>
          <w:b/>
          <w:i/>
          <w:sz w:val="24"/>
          <w:szCs w:val="24"/>
          <w:u w:val="single"/>
        </w:rPr>
        <w:t>tężenie procentowe roztworu.</w:t>
      </w:r>
    </w:p>
    <w:p w:rsidR="000346DF" w:rsidRPr="00480C0E" w:rsidRDefault="000346DF" w:rsidP="000346DF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15.04</w:t>
      </w:r>
      <w:r w:rsidRPr="00480C0E">
        <w:rPr>
          <w:sz w:val="24"/>
          <w:szCs w:val="24"/>
        </w:rPr>
        <w:t xml:space="preserve">.2020. </w:t>
      </w:r>
    </w:p>
    <w:p w:rsidR="000346DF" w:rsidRPr="003F36B0" w:rsidRDefault="000346DF" w:rsidP="000346DF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0346DF" w:rsidRPr="00F232CC" w:rsidRDefault="000346DF" w:rsidP="000346DF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>Wykonywanie obliczeń z wykorzystaniem pojęć: stężenie procentowe, masa substancji, masa rozpuszczalnika, masa roztworu</w:t>
      </w:r>
      <w:r>
        <w:rPr>
          <w:sz w:val="24"/>
          <w:szCs w:val="24"/>
        </w:rPr>
        <w:t>, gęstość substancji</w:t>
      </w:r>
      <w:r w:rsidRPr="00F232CC">
        <w:rPr>
          <w:sz w:val="24"/>
          <w:szCs w:val="24"/>
        </w:rPr>
        <w:t xml:space="preserve">. </w:t>
      </w:r>
    </w:p>
    <w:p w:rsidR="000346DF" w:rsidRPr="003F36B0" w:rsidRDefault="000346DF" w:rsidP="000346DF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0346DF" w:rsidRDefault="000346DF" w:rsidP="000346D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</w:p>
    <w:p w:rsidR="000346DF" w:rsidRDefault="000346DF" w:rsidP="000346D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Obliczyć masę substancji rozpuszczonej w roztworze o określonym stężeniu i gęstości </w:t>
      </w:r>
    </w:p>
    <w:p w:rsidR="000346DF" w:rsidRDefault="000346DF" w:rsidP="000346DF">
      <w:pPr>
        <w:pStyle w:val="Akapitzlist"/>
        <w:rPr>
          <w:sz w:val="24"/>
          <w:szCs w:val="24"/>
        </w:rPr>
      </w:pPr>
    </w:p>
    <w:p w:rsidR="000346DF" w:rsidRPr="00E6000D" w:rsidRDefault="000346DF" w:rsidP="000346DF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0346DF" w:rsidRDefault="000346DF" w:rsidP="000346DF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189 przykład 48 ,,Jak obliczyć masę substancji rozpuszczonej w roztworze o określonym stężeniu i znanej gęstości’’. Przeanalizuj dwa sposoby rozwiązania. Przepisz zadanie do zeszytu wraz z rozwiązaniem wybranym przez Ciebie sposobem. Pamiętaj o zapisaniu danych, szukanych oraz odpowiedzi.</w:t>
      </w:r>
    </w:p>
    <w:p w:rsidR="000346DF" w:rsidRDefault="000346DF" w:rsidP="000346DF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podstawie przykładu 48 ze str. 189 rozwiąż zadanie 4 z podręcznika str. 191.</w:t>
      </w:r>
    </w:p>
    <w:p w:rsidR="000346DF" w:rsidRDefault="000346DF" w:rsidP="000346DF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Sprawdź czy prawidłowo rozwiązałeś zadanie, odpowiedź znajdziesz w podręczniku str. 241.</w:t>
      </w:r>
    </w:p>
    <w:p w:rsidR="000346DF" w:rsidRDefault="000346DF" w:rsidP="000346D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6000D">
        <w:rPr>
          <w:rFonts w:cstheme="minorHAnsi"/>
          <w:b/>
          <w:sz w:val="24"/>
          <w:szCs w:val="24"/>
          <w:u w:val="single"/>
        </w:rPr>
        <w:t>Praca domowa</w:t>
      </w:r>
      <w:r>
        <w:rPr>
          <w:rFonts w:cstheme="minorHAnsi"/>
          <w:sz w:val="24"/>
          <w:szCs w:val="24"/>
        </w:rPr>
        <w:t>: Rozwiąż zadanie:</w:t>
      </w:r>
      <w:r w:rsidRPr="00E600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,,Uczeń rozpuścił 50 g soli w 150 cm</w:t>
      </w:r>
      <w:r>
        <w:rPr>
          <w:rFonts w:cstheme="minorHAnsi"/>
          <w:sz w:val="24"/>
          <w:szCs w:val="24"/>
          <w:vertAlign w:val="superscript"/>
        </w:rPr>
        <w:t xml:space="preserve">3  </w:t>
      </w:r>
      <w:r>
        <w:rPr>
          <w:rFonts w:cstheme="minorHAnsi"/>
          <w:sz w:val="24"/>
          <w:szCs w:val="24"/>
        </w:rPr>
        <w:t>. Oblicz stężenie procentowe otrzymanego roztworu (gęstość wody wynosi 1g/cm</w:t>
      </w:r>
      <w:r>
        <w:rPr>
          <w:rFonts w:cstheme="minorHAnsi"/>
          <w:sz w:val="24"/>
          <w:szCs w:val="24"/>
          <w:vertAlign w:val="superscript"/>
        </w:rPr>
        <w:t xml:space="preserve">3 </w:t>
      </w:r>
      <w:r>
        <w:rPr>
          <w:rFonts w:cstheme="minorHAnsi"/>
          <w:sz w:val="24"/>
          <w:szCs w:val="24"/>
        </w:rPr>
        <w:t xml:space="preserve">)’’. </w:t>
      </w:r>
    </w:p>
    <w:p w:rsidR="000346DF" w:rsidRDefault="000346DF" w:rsidP="000346DF">
      <w:pPr>
        <w:pStyle w:val="Akapitzlist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Prześlij r</w:t>
      </w:r>
      <w:r w:rsidRPr="00035009">
        <w:rPr>
          <w:rFonts w:cstheme="minorHAnsi"/>
          <w:sz w:val="24"/>
          <w:szCs w:val="24"/>
        </w:rPr>
        <w:t>ozwiązan</w:t>
      </w:r>
      <w:r>
        <w:rPr>
          <w:rFonts w:cstheme="minorHAnsi"/>
          <w:sz w:val="24"/>
          <w:szCs w:val="24"/>
        </w:rPr>
        <w:t>e zadanie</w:t>
      </w:r>
      <w:r w:rsidRPr="00035009">
        <w:rPr>
          <w:rFonts w:cstheme="minorHAnsi"/>
          <w:sz w:val="24"/>
          <w:szCs w:val="24"/>
        </w:rPr>
        <w:t xml:space="preserve"> wraz z obliczeniami </w:t>
      </w:r>
      <w:r>
        <w:rPr>
          <w:rFonts w:cstheme="minorHAnsi"/>
          <w:sz w:val="24"/>
          <w:szCs w:val="24"/>
        </w:rPr>
        <w:t>na mojego maila.</w:t>
      </w:r>
    </w:p>
    <w:p w:rsidR="000346DF" w:rsidRPr="00035009" w:rsidRDefault="000346DF" w:rsidP="000346DF">
      <w:pPr>
        <w:pStyle w:val="Akapitzlist"/>
        <w:ind w:left="644"/>
        <w:rPr>
          <w:rFonts w:cstheme="minorHAnsi"/>
          <w:sz w:val="24"/>
          <w:szCs w:val="24"/>
        </w:rPr>
      </w:pPr>
    </w:p>
    <w:p w:rsidR="000346DF" w:rsidRDefault="000346DF" w:rsidP="000346DF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 miała</w:t>
      </w:r>
      <w:r w:rsidRPr="00F25466">
        <w:rPr>
          <w:rFonts w:cstheme="minorHAnsi"/>
          <w:sz w:val="24"/>
          <w:szCs w:val="24"/>
        </w:rPr>
        <w:t xml:space="preserve"> kłopoty z opanowaniem materiału, wykonaniem ćwiczeń s</w:t>
      </w:r>
      <w:r>
        <w:rPr>
          <w:rFonts w:cstheme="minorHAnsi"/>
          <w:sz w:val="24"/>
          <w:szCs w:val="24"/>
        </w:rPr>
        <w:t>kontaktuj się ze mną mailowo</w:t>
      </w:r>
      <w:r w:rsidRPr="00F25466">
        <w:rPr>
          <w:rFonts w:cstheme="minorHAnsi"/>
          <w:sz w:val="24"/>
          <w:szCs w:val="24"/>
        </w:rPr>
        <w:t>.</w:t>
      </w:r>
    </w:p>
    <w:p w:rsidR="000346DF" w:rsidRPr="00F25466" w:rsidRDefault="000346DF" w:rsidP="000346DF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0346DF" w:rsidRPr="00F25466" w:rsidRDefault="000346DF" w:rsidP="000346D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0346DF" w:rsidRPr="00F25466" w:rsidRDefault="000346DF" w:rsidP="000346D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0346DF" w:rsidRPr="003A783E" w:rsidRDefault="000346DF" w:rsidP="000346D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0346DF" w:rsidRDefault="000346DF" w:rsidP="000346DF"/>
    <w:p w:rsidR="0009297F" w:rsidRDefault="0009297F"/>
    <w:sectPr w:rsidR="00092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DF"/>
    <w:rsid w:val="000346DF"/>
    <w:rsid w:val="0009297F"/>
    <w:rsid w:val="008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2020-04-14T13:59:00Z</dcterms:created>
  <dcterms:modified xsi:type="dcterms:W3CDTF">2020-04-14T13:59:00Z</dcterms:modified>
</cp:coreProperties>
</file>